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D4" w:rsidRPr="003B7C3B" w:rsidRDefault="00AF48D4" w:rsidP="00AF48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B7C3B">
        <w:rPr>
          <w:rFonts w:ascii="Arial" w:hAnsi="Arial" w:cs="Arial"/>
          <w:b/>
          <w:i/>
          <w:sz w:val="18"/>
          <w:szCs w:val="18"/>
        </w:rPr>
        <w:t>Aos</w:t>
      </w:r>
      <w:r w:rsidR="00760C02">
        <w:rPr>
          <w:rFonts w:ascii="Arial" w:hAnsi="Arial" w:cs="Arial"/>
          <w:i/>
          <w:sz w:val="18"/>
          <w:szCs w:val="18"/>
        </w:rPr>
        <w:t xml:space="preserve">: </w:t>
      </w:r>
      <w:r w:rsidRPr="003B7C3B">
        <w:rPr>
          <w:rFonts w:ascii="Arial" w:hAnsi="Arial" w:cs="Arial"/>
          <w:i/>
          <w:sz w:val="18"/>
          <w:szCs w:val="18"/>
        </w:rPr>
        <w:t>Coordenadores Regionais</w:t>
      </w:r>
      <w:r w:rsidR="00760C02">
        <w:rPr>
          <w:rFonts w:ascii="Arial" w:hAnsi="Arial" w:cs="Arial"/>
          <w:i/>
          <w:sz w:val="18"/>
          <w:szCs w:val="18"/>
        </w:rPr>
        <w:t xml:space="preserve"> e Difusores</w:t>
      </w:r>
    </w:p>
    <w:p w:rsidR="00AF48D4" w:rsidRPr="003B7C3B" w:rsidRDefault="00AF48D4" w:rsidP="00AF48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B7C3B">
        <w:rPr>
          <w:rFonts w:ascii="Arial" w:hAnsi="Arial" w:cs="Arial"/>
          <w:b/>
          <w:i/>
          <w:sz w:val="18"/>
          <w:szCs w:val="18"/>
        </w:rPr>
        <w:t>C/C</w:t>
      </w:r>
      <w:r w:rsidR="003A02B2">
        <w:rPr>
          <w:rFonts w:ascii="Arial" w:hAnsi="Arial" w:cs="Arial"/>
          <w:i/>
          <w:sz w:val="18"/>
          <w:szCs w:val="18"/>
        </w:rPr>
        <w:t xml:space="preserve">: </w:t>
      </w:r>
      <w:r w:rsidRPr="003B7C3B">
        <w:rPr>
          <w:rFonts w:ascii="Arial" w:hAnsi="Arial" w:cs="Arial"/>
          <w:i/>
          <w:sz w:val="18"/>
          <w:szCs w:val="18"/>
        </w:rPr>
        <w:t>Conselho Central Executivo, Presidentes Fundação Sai e Instit</w:t>
      </w:r>
      <w:r w:rsidR="003A02B2">
        <w:rPr>
          <w:rFonts w:ascii="Arial" w:hAnsi="Arial" w:cs="Arial"/>
          <w:i/>
          <w:sz w:val="18"/>
          <w:szCs w:val="18"/>
        </w:rPr>
        <w:t>uto Sai de Educação, Coordenação</w:t>
      </w:r>
      <w:r w:rsidRPr="003B7C3B">
        <w:rPr>
          <w:rFonts w:ascii="Arial" w:hAnsi="Arial" w:cs="Arial"/>
          <w:i/>
          <w:sz w:val="18"/>
          <w:szCs w:val="18"/>
        </w:rPr>
        <w:t xml:space="preserve"> Central da Região 23 e Chairman Zona 2B</w:t>
      </w:r>
    </w:p>
    <w:p w:rsidR="00717644" w:rsidRPr="00C7288E" w:rsidRDefault="00717644" w:rsidP="007176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D91" w:rsidRDefault="001D7D91" w:rsidP="007176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271" w:rsidRPr="005A1271" w:rsidRDefault="005A1271" w:rsidP="005A1271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5A1271">
        <w:rPr>
          <w:rFonts w:ascii="Arial" w:hAnsi="Arial" w:cs="Arial"/>
          <w:i/>
          <w:iCs/>
          <w:sz w:val="18"/>
          <w:szCs w:val="18"/>
        </w:rPr>
        <w:t>“Possuam riquezas interiores, não aquisições externas. Façam dos seus lares a sede da virtude, da moralidade, do amor. Controlem a ira e a cobiça. É este o sinal do genuíno devoto, não a liberdade de fala e de movimentos. Vocês podem afirmar ser devotos e declarar-se como tais ao falar. Contudo, a menos que o seu egoísmo tenha desaparecido e que amem a todos igualmente, o Senhor não reconhecerá a sua devoção! A partir de hoje, mantenham toda a animosidade pessoal distante da sua conduta. Sintam que são amigos e parentes uns dos outros, pertencentes à mesma família, unidos pelo amor e pela cooperação. Vivam em amizade e com alegria, sem ser perturbados por dissenções e pelo ódio, pois, mais dia, menos dia, terão que renunciar a tudo o que esperam ganhar com essas dissenções e com esse ódio.”</w:t>
      </w:r>
    </w:p>
    <w:p w:rsidR="005A1271" w:rsidRPr="005A1271" w:rsidRDefault="005A1271" w:rsidP="005A127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A1271">
        <w:rPr>
          <w:rFonts w:ascii="Arial" w:hAnsi="Arial" w:cs="Arial"/>
          <w:sz w:val="18"/>
          <w:szCs w:val="18"/>
        </w:rPr>
        <w:t>- Divino Discurso de 26 de março de 1965.</w:t>
      </w:r>
    </w:p>
    <w:p w:rsidR="000B1EE5" w:rsidRDefault="000B1EE5" w:rsidP="007176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1EE5" w:rsidRDefault="000B1EE5" w:rsidP="007176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2954" w:rsidRPr="00A75AC2" w:rsidRDefault="000630B7" w:rsidP="005A12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3926411</wp:posOffset>
            </wp:positionH>
            <wp:positionV relativeFrom="paragraph">
              <wp:posOffset>61951</wp:posOffset>
            </wp:positionV>
            <wp:extent cx="2120900" cy="3060065"/>
            <wp:effectExtent l="0" t="0" r="0" b="0"/>
            <wp:wrapSquare wrapText="bothSides"/>
            <wp:docPr id="3" name="Imagem 3" descr="Resultado de imagem para sai baba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i baba 19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D91" w:rsidRPr="00A75AC2">
        <w:rPr>
          <w:rFonts w:ascii="Arial" w:hAnsi="Arial" w:cs="Arial"/>
          <w:sz w:val="20"/>
          <w:szCs w:val="20"/>
        </w:rPr>
        <w:t>Queridos irmãos e irmãs, Om Sai Ram!</w:t>
      </w:r>
    </w:p>
    <w:p w:rsidR="00A75AC2" w:rsidRDefault="00A75AC2" w:rsidP="005A1271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0630B7" w:rsidRDefault="000630B7" w:rsidP="005A1271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É com grande alegria que oferecemos aos devotos brasileiros o quinto volume da série </w:t>
      </w:r>
      <w:r w:rsidRPr="000630B7">
        <w:rPr>
          <w:rFonts w:ascii="Arial" w:hAnsi="Arial" w:cs="Arial"/>
          <w:i/>
          <w:iCs/>
          <w:noProof/>
          <w:sz w:val="20"/>
          <w:szCs w:val="20"/>
        </w:rPr>
        <w:t>Sathya Sai Speaks</w:t>
      </w:r>
      <w:r>
        <w:rPr>
          <w:rFonts w:ascii="Arial" w:hAnsi="Arial" w:cs="Arial"/>
          <w:noProof/>
          <w:sz w:val="20"/>
          <w:szCs w:val="20"/>
        </w:rPr>
        <w:t xml:space="preserve">, ou </w:t>
      </w:r>
      <w:r w:rsidRPr="000630B7">
        <w:rPr>
          <w:rFonts w:ascii="Arial" w:hAnsi="Arial" w:cs="Arial"/>
          <w:i/>
          <w:iCs/>
          <w:noProof/>
          <w:sz w:val="20"/>
          <w:szCs w:val="20"/>
        </w:rPr>
        <w:t>Palavras de Sathya Sai</w:t>
      </w:r>
      <w:r>
        <w:rPr>
          <w:rFonts w:ascii="Arial" w:hAnsi="Arial" w:cs="Arial"/>
          <w:noProof/>
          <w:sz w:val="20"/>
          <w:szCs w:val="20"/>
        </w:rPr>
        <w:t xml:space="preserve">. Trata-se de uma compilação de 58 discursos proferidos por Baba no ano de 1965. Percorrendo suas páginas, </w:t>
      </w:r>
      <w:r w:rsidR="005A1271">
        <w:rPr>
          <w:rFonts w:ascii="Arial" w:hAnsi="Arial" w:cs="Arial"/>
          <w:noProof/>
          <w:sz w:val="20"/>
          <w:szCs w:val="20"/>
        </w:rPr>
        <w:t xml:space="preserve">Baba nos exorta a aprofundarmos a renúncia aos apegos materiais e a desenvolver a percepção da Unidade subjacente à aparente multiplicidade. Vemos também Baba em sua missão de recuperação da antiga cultura védica, proferindo discursos em diversas cidades indianas e apoiando o trabalho </w:t>
      </w:r>
      <w:r>
        <w:rPr>
          <w:rFonts w:ascii="Arial" w:hAnsi="Arial" w:cs="Arial"/>
          <w:noProof/>
          <w:sz w:val="20"/>
          <w:szCs w:val="20"/>
        </w:rPr>
        <w:t>da Grande Assembleia de Sábios de Prasanthi (</w:t>
      </w:r>
      <w:r>
        <w:rPr>
          <w:rFonts w:ascii="Arial" w:hAnsi="Arial" w:cs="Arial"/>
          <w:i/>
          <w:iCs/>
          <w:noProof/>
          <w:sz w:val="20"/>
          <w:szCs w:val="20"/>
        </w:rPr>
        <w:t>Prasanthi Vidvan Mahasabha</w:t>
      </w:r>
      <w:r>
        <w:rPr>
          <w:rFonts w:ascii="Arial" w:hAnsi="Arial" w:cs="Arial"/>
          <w:noProof/>
          <w:sz w:val="20"/>
          <w:szCs w:val="20"/>
        </w:rPr>
        <w:t>), estabelecida por Ele alguns anos antes</w:t>
      </w:r>
      <w:r w:rsidR="005A1271">
        <w:rPr>
          <w:rFonts w:ascii="Arial" w:hAnsi="Arial" w:cs="Arial"/>
          <w:noProof/>
          <w:sz w:val="20"/>
          <w:szCs w:val="20"/>
        </w:rPr>
        <w:t>.</w:t>
      </w:r>
    </w:p>
    <w:p w:rsidR="00A75AC2" w:rsidRDefault="00A75AC2" w:rsidP="005A12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34B6F" w:rsidRDefault="00A75AC2" w:rsidP="005A127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479C">
        <w:rPr>
          <w:rFonts w:ascii="Arial" w:hAnsi="Arial" w:cs="Arial"/>
          <w:bCs/>
          <w:sz w:val="20"/>
          <w:szCs w:val="20"/>
        </w:rPr>
        <w:t xml:space="preserve">Agradecemos </w:t>
      </w:r>
      <w:r>
        <w:rPr>
          <w:rFonts w:ascii="Arial" w:hAnsi="Arial" w:cs="Arial"/>
          <w:bCs/>
          <w:sz w:val="20"/>
          <w:szCs w:val="20"/>
        </w:rPr>
        <w:t xml:space="preserve">de coração </w:t>
      </w:r>
      <w:r w:rsidRPr="00FE479C">
        <w:rPr>
          <w:rFonts w:ascii="Arial" w:hAnsi="Arial" w:cs="Arial"/>
          <w:bCs/>
          <w:sz w:val="20"/>
          <w:szCs w:val="20"/>
        </w:rPr>
        <w:t xml:space="preserve">a todos </w:t>
      </w:r>
      <w:r>
        <w:rPr>
          <w:rFonts w:ascii="Arial" w:hAnsi="Arial" w:cs="Arial"/>
          <w:bCs/>
          <w:sz w:val="20"/>
          <w:szCs w:val="20"/>
        </w:rPr>
        <w:t xml:space="preserve">os devotos </w:t>
      </w:r>
      <w:r w:rsidRPr="00FE479C">
        <w:rPr>
          <w:rFonts w:ascii="Arial" w:hAnsi="Arial" w:cs="Arial"/>
          <w:bCs/>
          <w:sz w:val="20"/>
          <w:szCs w:val="20"/>
        </w:rPr>
        <w:t xml:space="preserve">que contribuíram para que esta tradução </w:t>
      </w:r>
      <w:r>
        <w:rPr>
          <w:rFonts w:ascii="Arial" w:hAnsi="Arial" w:cs="Arial"/>
          <w:bCs/>
          <w:sz w:val="20"/>
          <w:szCs w:val="20"/>
        </w:rPr>
        <w:t>pudesse ser</w:t>
      </w:r>
      <w:r w:rsidRPr="00FE479C">
        <w:rPr>
          <w:rFonts w:ascii="Arial" w:hAnsi="Arial" w:cs="Arial"/>
          <w:bCs/>
          <w:sz w:val="20"/>
          <w:szCs w:val="20"/>
        </w:rPr>
        <w:t xml:space="preserve"> disponibilizada ao público de nossa língua</w:t>
      </w:r>
      <w:r w:rsidR="00134B6F">
        <w:rPr>
          <w:rFonts w:ascii="Arial" w:hAnsi="Arial" w:cs="Arial"/>
          <w:bCs/>
          <w:sz w:val="20"/>
          <w:szCs w:val="20"/>
        </w:rPr>
        <w:t>!</w:t>
      </w:r>
      <w:r>
        <w:rPr>
          <w:rFonts w:ascii="Arial" w:hAnsi="Arial" w:cs="Arial"/>
          <w:bCs/>
          <w:sz w:val="20"/>
          <w:szCs w:val="20"/>
        </w:rPr>
        <w:t xml:space="preserve"> Que </w:t>
      </w:r>
      <w:r w:rsidR="005A1271">
        <w:rPr>
          <w:rFonts w:ascii="Arial" w:hAnsi="Arial" w:cs="Arial"/>
          <w:bCs/>
          <w:sz w:val="20"/>
          <w:szCs w:val="20"/>
        </w:rPr>
        <w:t>as palavras de Sai possam incutir em cada um de nós o entusiasmo para mergulharmos com total fé e dedicação no caminho do esforço espiritual!</w:t>
      </w:r>
    </w:p>
    <w:p w:rsidR="00A75AC2" w:rsidRDefault="00A75AC2" w:rsidP="00A75AC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5A1271" w:rsidRDefault="00A75AC2" w:rsidP="00A75AC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5AC2">
        <w:rPr>
          <w:rFonts w:ascii="Arial" w:hAnsi="Arial" w:cs="Arial"/>
          <w:b/>
          <w:sz w:val="20"/>
          <w:szCs w:val="20"/>
        </w:rPr>
        <w:t xml:space="preserve">Link para o livro: </w:t>
      </w:r>
      <w:hyperlink r:id="rId8" w:history="1">
        <w:r w:rsidR="005A1271" w:rsidRPr="00D3591F">
          <w:rPr>
            <w:rStyle w:val="Hyperlink"/>
            <w:rFonts w:ascii="Arial" w:hAnsi="Arial" w:cs="Arial"/>
            <w:b/>
            <w:sz w:val="20"/>
            <w:szCs w:val="20"/>
          </w:rPr>
          <w:t>https://www.sathyasai.org.br/palavras-de-sathya-sai</w:t>
        </w:r>
      </w:hyperlink>
    </w:p>
    <w:p w:rsidR="00A75AC2" w:rsidRPr="00A75AC2" w:rsidRDefault="00A75AC2" w:rsidP="00DA3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88E" w:rsidRPr="00A75AC2" w:rsidRDefault="00C7288E" w:rsidP="00DA3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AC2">
        <w:rPr>
          <w:rFonts w:ascii="Arial" w:hAnsi="Arial" w:cs="Arial"/>
          <w:sz w:val="20"/>
          <w:szCs w:val="20"/>
        </w:rPr>
        <w:t>Com amor, em Sai,</w:t>
      </w:r>
    </w:p>
    <w:p w:rsidR="00D8453F" w:rsidRPr="00A75AC2" w:rsidRDefault="00717644" w:rsidP="00DA3B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5AC2">
        <w:rPr>
          <w:rFonts w:ascii="Arial" w:hAnsi="Arial" w:cs="Arial"/>
          <w:i/>
          <w:sz w:val="20"/>
          <w:szCs w:val="20"/>
        </w:rPr>
        <w:t>Coordenação</w:t>
      </w:r>
      <w:r w:rsidR="00D8453F" w:rsidRPr="00A75AC2">
        <w:rPr>
          <w:rFonts w:ascii="Arial" w:hAnsi="Arial" w:cs="Arial"/>
          <w:i/>
          <w:sz w:val="20"/>
          <w:szCs w:val="20"/>
        </w:rPr>
        <w:t xml:space="preserve"> de </w:t>
      </w:r>
      <w:r w:rsidR="001D7D91" w:rsidRPr="00A75AC2">
        <w:rPr>
          <w:rFonts w:ascii="Arial" w:hAnsi="Arial" w:cs="Arial"/>
          <w:i/>
          <w:sz w:val="20"/>
          <w:szCs w:val="20"/>
        </w:rPr>
        <w:t>Publicações</w:t>
      </w:r>
    </w:p>
    <w:p w:rsidR="00717644" w:rsidRPr="00A75AC2" w:rsidRDefault="00D8453F" w:rsidP="00DA3B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5AC2">
        <w:rPr>
          <w:rFonts w:ascii="Arial" w:hAnsi="Arial" w:cs="Arial"/>
          <w:i/>
          <w:sz w:val="20"/>
          <w:szCs w:val="20"/>
        </w:rPr>
        <w:t>Conselho Central do Brasil</w:t>
      </w:r>
    </w:p>
    <w:sectPr w:rsidR="00717644" w:rsidRPr="00A75AC2" w:rsidSect="00911AC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C0" w:rsidRDefault="004324C0" w:rsidP="00AF48D4">
      <w:pPr>
        <w:spacing w:after="0" w:line="240" w:lineRule="auto"/>
      </w:pPr>
      <w:r>
        <w:separator/>
      </w:r>
    </w:p>
  </w:endnote>
  <w:endnote w:type="continuationSeparator" w:id="1">
    <w:p w:rsidR="004324C0" w:rsidRDefault="004324C0" w:rsidP="00AF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C0" w:rsidRDefault="004324C0" w:rsidP="00AF48D4">
      <w:pPr>
        <w:spacing w:after="0" w:line="240" w:lineRule="auto"/>
      </w:pPr>
      <w:r>
        <w:separator/>
      </w:r>
    </w:p>
  </w:footnote>
  <w:footnote w:type="continuationSeparator" w:id="1">
    <w:p w:rsidR="004324C0" w:rsidRDefault="004324C0" w:rsidP="00AF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D4" w:rsidRDefault="00AF48D4">
    <w:pPr>
      <w:pStyle w:val="Header"/>
    </w:pPr>
  </w:p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97"/>
      <w:gridCol w:w="1621"/>
      <w:gridCol w:w="7714"/>
    </w:tblGrid>
    <w:tr w:rsidR="00AF48D4" w:rsidRPr="00FE5AA9" w:rsidTr="002F4FDC">
      <w:trPr>
        <w:trHeight w:val="1275"/>
        <w:jc w:val="center"/>
      </w:trPr>
      <w:tc>
        <w:tcPr>
          <w:tcW w:w="1297" w:type="dxa"/>
          <w:vAlign w:val="center"/>
        </w:tcPr>
        <w:p w:rsidR="00AF48D4" w:rsidRDefault="00AF48D4" w:rsidP="002F4FDC">
          <w:pPr>
            <w:spacing w:after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84860" cy="784860"/>
                <wp:effectExtent l="19050" t="0" r="0" b="0"/>
                <wp:docPr id="1" name="Picture 2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5" w:type="dxa"/>
          <w:gridSpan w:val="2"/>
          <w:vAlign w:val="center"/>
        </w:tcPr>
        <w:p w:rsidR="00AF48D4" w:rsidRPr="00773D0D" w:rsidRDefault="00AF48D4" w:rsidP="002F4FDC">
          <w:pPr>
            <w:spacing w:after="0" w:line="240" w:lineRule="auto"/>
            <w:jc w:val="center"/>
            <w:rPr>
              <w:rFonts w:ascii="Verdana" w:hAnsi="Verdana"/>
              <w:b/>
              <w:i/>
              <w:sz w:val="30"/>
              <w:szCs w:val="30"/>
            </w:rPr>
          </w:pPr>
          <w:r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Organização</w:t>
          </w:r>
          <w:r w:rsidR="003A02B2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 xml:space="preserve"> </w:t>
          </w:r>
          <w:r w:rsidR="00773D0D"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 xml:space="preserve">Internacional </w:t>
          </w:r>
          <w:r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Sathya Sai</w:t>
          </w:r>
          <w:r w:rsidR="00B75546"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 xml:space="preserve"> do Brasil</w:t>
          </w:r>
        </w:p>
        <w:p w:rsidR="00AF48D4" w:rsidRPr="00B8411A" w:rsidRDefault="00AF48D4" w:rsidP="002F4FDC">
          <w:pPr>
            <w:spacing w:after="0" w:line="240" w:lineRule="auto"/>
            <w:jc w:val="center"/>
            <w:rPr>
              <w:rFonts w:ascii="Verdana" w:eastAsia="Arial Unicode MS" w:hAnsi="Verdana" w:cs="Verdana"/>
              <w:b/>
              <w:spacing w:val="20"/>
              <w:lang w:eastAsia="pt-BR"/>
            </w:rPr>
          </w:pP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>C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onselho</w:t>
          </w: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C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entral</w:t>
          </w:r>
          <w:r w:rsidR="003A02B2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do</w:t>
          </w: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B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rasil</w:t>
          </w: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/ </w:t>
          </w:r>
          <w:r w:rsidRPr="00FC6B02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C</w:t>
          </w:r>
          <w:r w:rsidR="00773D0D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oordenação</w:t>
          </w:r>
          <w:r w:rsidR="003A02B2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 xml:space="preserve"> </w:t>
          </w:r>
          <w:r w:rsidR="00773D0D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de</w:t>
          </w:r>
          <w:r w:rsidR="003A02B2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 xml:space="preserve"> </w:t>
          </w:r>
          <w:r w:rsidR="00695976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Publicações</w:t>
          </w:r>
        </w:p>
        <w:p w:rsidR="00AF48D4" w:rsidRDefault="00AF48D4" w:rsidP="002F4FDC">
          <w:pPr>
            <w:spacing w:after="0"/>
            <w:jc w:val="center"/>
            <w:rPr>
              <w:rFonts w:ascii="Verdana" w:hAnsi="Verdana" w:cs="Verdana"/>
              <w:spacing w:val="16"/>
              <w:sz w:val="20"/>
              <w:szCs w:val="20"/>
            </w:rPr>
          </w:pPr>
          <w:r>
            <w:rPr>
              <w:rFonts w:ascii="Verdana" w:hAnsi="Verdana" w:cs="Verdana"/>
              <w:spacing w:val="16"/>
              <w:sz w:val="20"/>
              <w:szCs w:val="20"/>
            </w:rPr>
            <w:t>Rua Pereira Nunes, 310 - Vila Isabel - Rio de Janeiro/RJ - CEP:</w:t>
          </w:r>
          <w:r w:rsidR="003A02B2" w:rsidRPr="00BB3499">
            <w:rPr>
              <w:rFonts w:ascii="Verdana" w:hAnsi="Verdana" w:cs="Verdana"/>
              <w:spacing w:val="16"/>
              <w:sz w:val="20"/>
              <w:szCs w:val="20"/>
            </w:rPr>
            <w:t xml:space="preserve"> 20</w:t>
          </w:r>
          <w:r w:rsidR="003A02B2">
            <w:rPr>
              <w:rFonts w:ascii="Verdana" w:hAnsi="Verdana" w:cs="Verdana"/>
              <w:spacing w:val="16"/>
              <w:sz w:val="20"/>
              <w:szCs w:val="20"/>
            </w:rPr>
            <w:t>.</w:t>
          </w:r>
          <w:r w:rsidR="003A02B2" w:rsidRPr="00BB3499">
            <w:rPr>
              <w:rFonts w:ascii="Verdana" w:hAnsi="Verdana" w:cs="Verdana"/>
              <w:spacing w:val="16"/>
              <w:sz w:val="20"/>
              <w:szCs w:val="20"/>
            </w:rPr>
            <w:t>5</w:t>
          </w:r>
          <w:r w:rsidR="003A02B2">
            <w:rPr>
              <w:rFonts w:ascii="Verdana" w:hAnsi="Verdana" w:cs="Verdana"/>
              <w:spacing w:val="16"/>
              <w:sz w:val="20"/>
              <w:szCs w:val="20"/>
            </w:rPr>
            <w:t>4</w:t>
          </w:r>
          <w:r w:rsidR="003A02B2" w:rsidRPr="00BB3499">
            <w:rPr>
              <w:rFonts w:ascii="Verdana" w:hAnsi="Verdana" w:cs="Verdana"/>
              <w:spacing w:val="16"/>
              <w:sz w:val="20"/>
              <w:szCs w:val="20"/>
            </w:rPr>
            <w:t>1-</w:t>
          </w:r>
          <w:r w:rsidR="003A02B2">
            <w:rPr>
              <w:rFonts w:ascii="Verdana" w:hAnsi="Verdana" w:cs="Verdana"/>
              <w:spacing w:val="16"/>
              <w:sz w:val="20"/>
              <w:szCs w:val="20"/>
            </w:rPr>
            <w:t>024</w:t>
          </w:r>
        </w:p>
        <w:p w:rsidR="00AF48D4" w:rsidRPr="00FE5AA9" w:rsidRDefault="00AF48D4" w:rsidP="002F4FDC">
          <w:pPr>
            <w:spacing w:after="0"/>
            <w:jc w:val="center"/>
            <w:rPr>
              <w:rFonts w:ascii="Verdana" w:hAnsi="Verdana" w:cs="Verdana"/>
              <w:spacing w:val="16"/>
              <w:sz w:val="20"/>
              <w:szCs w:val="20"/>
              <w:lang w:val="de-DE"/>
            </w:rPr>
          </w:pPr>
          <w:r w:rsidRPr="00FE5AA9">
            <w:rPr>
              <w:rFonts w:ascii="Verdana" w:hAnsi="Verdana" w:cs="Verdana"/>
              <w:b/>
              <w:bCs/>
              <w:spacing w:val="16"/>
              <w:sz w:val="20"/>
              <w:szCs w:val="20"/>
              <w:lang w:val="de-DE"/>
            </w:rPr>
            <w:t>www.sathyasai.org.br</w:t>
          </w:r>
          <w:r w:rsidRPr="00FE5AA9">
            <w:rPr>
              <w:rFonts w:ascii="Verdana" w:hAnsi="Verdana" w:cs="Verdana"/>
              <w:spacing w:val="16"/>
              <w:sz w:val="20"/>
              <w:szCs w:val="20"/>
              <w:lang w:val="de-DE"/>
            </w:rPr>
            <w:t xml:space="preserve">  -  Tel: (21) 2288-9508</w:t>
          </w:r>
        </w:p>
        <w:p w:rsidR="00AF48D4" w:rsidRPr="00FE5AA9" w:rsidRDefault="00AF48D4" w:rsidP="002F4FDC">
          <w:pPr>
            <w:spacing w:after="0"/>
            <w:jc w:val="center"/>
            <w:rPr>
              <w:rFonts w:ascii="Arial" w:hAnsi="Arial" w:cs="Arial"/>
              <w:spacing w:val="16"/>
              <w:sz w:val="8"/>
              <w:szCs w:val="8"/>
              <w:lang w:val="de-DE"/>
            </w:rPr>
          </w:pPr>
        </w:p>
      </w:tc>
    </w:tr>
    <w:tr w:rsidR="00AF48D4" w:rsidRPr="00FE5AA9" w:rsidTr="002F4FDC">
      <w:trPr>
        <w:trHeight w:val="156"/>
        <w:jc w:val="center"/>
      </w:trPr>
      <w:tc>
        <w:tcPr>
          <w:tcW w:w="2918" w:type="dxa"/>
          <w:gridSpan w:val="2"/>
          <w:vAlign w:val="center"/>
        </w:tcPr>
        <w:p w:rsidR="00AF48D4" w:rsidRDefault="00AF48D4" w:rsidP="00487132">
          <w:pPr>
            <w:spacing w:after="0"/>
            <w:jc w:val="center"/>
            <w:rPr>
              <w:color w:val="000000"/>
            </w:rPr>
          </w:pPr>
          <w:r w:rsidRPr="00483387">
            <w:rPr>
              <w:rFonts w:ascii="Arial" w:hAnsi="Arial" w:cs="Arial"/>
              <w:b/>
              <w:sz w:val="20"/>
              <w:szCs w:val="20"/>
            </w:rPr>
            <w:t>C</w:t>
          </w:r>
          <w:r>
            <w:rPr>
              <w:rFonts w:ascii="Arial" w:hAnsi="Arial" w:cs="Arial"/>
              <w:b/>
              <w:sz w:val="20"/>
              <w:szCs w:val="20"/>
            </w:rPr>
            <w:t>ONS.</w:t>
          </w:r>
          <w:r w:rsidR="001D7D91">
            <w:rPr>
              <w:rFonts w:ascii="Arial" w:hAnsi="Arial" w:cs="Arial"/>
              <w:b/>
              <w:sz w:val="20"/>
              <w:szCs w:val="20"/>
            </w:rPr>
            <w:t>PUB</w:t>
          </w:r>
          <w:r w:rsidRPr="00483387">
            <w:rPr>
              <w:rFonts w:ascii="Arial" w:hAnsi="Arial" w:cs="Arial"/>
              <w:b/>
              <w:sz w:val="20"/>
              <w:szCs w:val="20"/>
            </w:rPr>
            <w:t>.</w:t>
          </w:r>
          <w:r w:rsidR="00760C02">
            <w:rPr>
              <w:rFonts w:ascii="Arial" w:hAnsi="Arial" w:cs="Arial"/>
              <w:b/>
              <w:sz w:val="20"/>
              <w:szCs w:val="20"/>
            </w:rPr>
            <w:t>0</w:t>
          </w:r>
          <w:r w:rsidR="000630B7">
            <w:rPr>
              <w:rFonts w:ascii="Arial" w:hAnsi="Arial" w:cs="Arial"/>
              <w:b/>
              <w:sz w:val="20"/>
              <w:szCs w:val="20"/>
            </w:rPr>
            <w:t>2</w:t>
          </w:r>
          <w:r w:rsidR="00911DC2">
            <w:rPr>
              <w:rFonts w:ascii="Arial" w:hAnsi="Arial" w:cs="Arial"/>
              <w:b/>
              <w:sz w:val="20"/>
              <w:szCs w:val="20"/>
            </w:rPr>
            <w:t>.</w:t>
          </w:r>
          <w:r w:rsidR="00A75AC2">
            <w:rPr>
              <w:rFonts w:ascii="Arial" w:hAnsi="Arial" w:cs="Arial"/>
              <w:b/>
              <w:sz w:val="20"/>
              <w:szCs w:val="20"/>
            </w:rPr>
            <w:t>20</w:t>
          </w:r>
        </w:p>
      </w:tc>
      <w:tc>
        <w:tcPr>
          <w:tcW w:w="7714" w:type="dxa"/>
          <w:vAlign w:val="center"/>
        </w:tcPr>
        <w:p w:rsidR="00AF48D4" w:rsidRDefault="00952693" w:rsidP="00952693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i/>
              <w:iCs/>
              <w:spacing w:val="18"/>
              <w:sz w:val="62"/>
              <w:szCs w:val="62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                      </w:t>
          </w:r>
          <w:r w:rsidR="000630B7">
            <w:rPr>
              <w:rFonts w:ascii="Arial" w:hAnsi="Arial" w:cs="Arial"/>
              <w:b/>
              <w:sz w:val="20"/>
              <w:szCs w:val="20"/>
            </w:rPr>
            <w:t>1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="00FD07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A75AC2">
            <w:rPr>
              <w:rFonts w:ascii="Arial" w:hAnsi="Arial" w:cs="Arial"/>
              <w:b/>
              <w:sz w:val="20"/>
              <w:szCs w:val="20"/>
            </w:rPr>
            <w:t xml:space="preserve">fevereiro </w:t>
          </w:r>
          <w:r w:rsidR="00AF48D4" w:rsidRPr="00483387">
            <w:rPr>
              <w:rFonts w:ascii="Arial" w:hAnsi="Arial" w:cs="Arial"/>
              <w:b/>
              <w:sz w:val="20"/>
              <w:szCs w:val="20"/>
            </w:rPr>
            <w:t>de 20</w:t>
          </w:r>
          <w:r w:rsidR="00A75AC2">
            <w:rPr>
              <w:rFonts w:ascii="Arial" w:hAnsi="Arial" w:cs="Arial"/>
              <w:b/>
              <w:sz w:val="20"/>
              <w:szCs w:val="20"/>
            </w:rPr>
            <w:t>20</w:t>
          </w:r>
        </w:p>
      </w:tc>
    </w:tr>
  </w:tbl>
  <w:p w:rsidR="00AF48D4" w:rsidRDefault="00AF4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B06"/>
    <w:rsid w:val="00002FBD"/>
    <w:rsid w:val="000044D8"/>
    <w:rsid w:val="0002008A"/>
    <w:rsid w:val="00023D31"/>
    <w:rsid w:val="00043844"/>
    <w:rsid w:val="000630B7"/>
    <w:rsid w:val="00076441"/>
    <w:rsid w:val="000835EB"/>
    <w:rsid w:val="000B1EE5"/>
    <w:rsid w:val="000C4BD4"/>
    <w:rsid w:val="000E012B"/>
    <w:rsid w:val="00134B6F"/>
    <w:rsid w:val="0014562E"/>
    <w:rsid w:val="00156CD1"/>
    <w:rsid w:val="00161880"/>
    <w:rsid w:val="00170AA7"/>
    <w:rsid w:val="0017485B"/>
    <w:rsid w:val="00176F55"/>
    <w:rsid w:val="001844C5"/>
    <w:rsid w:val="001913BA"/>
    <w:rsid w:val="001975C2"/>
    <w:rsid w:val="001D1E6B"/>
    <w:rsid w:val="001D7D91"/>
    <w:rsid w:val="001E4C36"/>
    <w:rsid w:val="001F6894"/>
    <w:rsid w:val="00246B1C"/>
    <w:rsid w:val="00262B2B"/>
    <w:rsid w:val="00281CD0"/>
    <w:rsid w:val="0029191A"/>
    <w:rsid w:val="00296E62"/>
    <w:rsid w:val="002A7705"/>
    <w:rsid w:val="002B3146"/>
    <w:rsid w:val="002D79F3"/>
    <w:rsid w:val="002D7BFB"/>
    <w:rsid w:val="002F7A51"/>
    <w:rsid w:val="002F7D5F"/>
    <w:rsid w:val="00300840"/>
    <w:rsid w:val="00352954"/>
    <w:rsid w:val="00360BD7"/>
    <w:rsid w:val="00377433"/>
    <w:rsid w:val="0038045C"/>
    <w:rsid w:val="00382E8D"/>
    <w:rsid w:val="00386E81"/>
    <w:rsid w:val="0039110C"/>
    <w:rsid w:val="0039547F"/>
    <w:rsid w:val="003A02B2"/>
    <w:rsid w:val="003A4AEC"/>
    <w:rsid w:val="003B2068"/>
    <w:rsid w:val="003B7C3B"/>
    <w:rsid w:val="003D4A97"/>
    <w:rsid w:val="004074F0"/>
    <w:rsid w:val="004324C0"/>
    <w:rsid w:val="004347A7"/>
    <w:rsid w:val="00454066"/>
    <w:rsid w:val="00472BE4"/>
    <w:rsid w:val="004834F1"/>
    <w:rsid w:val="00487132"/>
    <w:rsid w:val="004A24B0"/>
    <w:rsid w:val="004B5078"/>
    <w:rsid w:val="004B7D96"/>
    <w:rsid w:val="004C0791"/>
    <w:rsid w:val="004E60BE"/>
    <w:rsid w:val="005173F0"/>
    <w:rsid w:val="00524A8F"/>
    <w:rsid w:val="00530B90"/>
    <w:rsid w:val="00533ED8"/>
    <w:rsid w:val="005377C1"/>
    <w:rsid w:val="00576B44"/>
    <w:rsid w:val="005A1271"/>
    <w:rsid w:val="005B1E19"/>
    <w:rsid w:val="005D355F"/>
    <w:rsid w:val="005E1349"/>
    <w:rsid w:val="005E380B"/>
    <w:rsid w:val="005F4E59"/>
    <w:rsid w:val="005F6178"/>
    <w:rsid w:val="00610088"/>
    <w:rsid w:val="006142EC"/>
    <w:rsid w:val="006223D3"/>
    <w:rsid w:val="00631AC9"/>
    <w:rsid w:val="006602A8"/>
    <w:rsid w:val="00665A6B"/>
    <w:rsid w:val="00695976"/>
    <w:rsid w:val="00696E42"/>
    <w:rsid w:val="006C5BAF"/>
    <w:rsid w:val="006D0537"/>
    <w:rsid w:val="006D3B3A"/>
    <w:rsid w:val="006D68D6"/>
    <w:rsid w:val="00717644"/>
    <w:rsid w:val="0073604A"/>
    <w:rsid w:val="007441D7"/>
    <w:rsid w:val="00760C02"/>
    <w:rsid w:val="00773D0D"/>
    <w:rsid w:val="00787CEB"/>
    <w:rsid w:val="007974F2"/>
    <w:rsid w:val="007C7664"/>
    <w:rsid w:val="007D5FE4"/>
    <w:rsid w:val="007E78B4"/>
    <w:rsid w:val="00811677"/>
    <w:rsid w:val="00812394"/>
    <w:rsid w:val="00825B06"/>
    <w:rsid w:val="00827C7F"/>
    <w:rsid w:val="00847528"/>
    <w:rsid w:val="00884FF8"/>
    <w:rsid w:val="008E4F2B"/>
    <w:rsid w:val="00902F01"/>
    <w:rsid w:val="00911AC2"/>
    <w:rsid w:val="00911DC2"/>
    <w:rsid w:val="00950557"/>
    <w:rsid w:val="009523F3"/>
    <w:rsid w:val="00952693"/>
    <w:rsid w:val="00972E90"/>
    <w:rsid w:val="009B3FAF"/>
    <w:rsid w:val="009C754D"/>
    <w:rsid w:val="009E39FC"/>
    <w:rsid w:val="00A02BD2"/>
    <w:rsid w:val="00A57F4F"/>
    <w:rsid w:val="00A60E94"/>
    <w:rsid w:val="00A627A7"/>
    <w:rsid w:val="00A75AC2"/>
    <w:rsid w:val="00A85249"/>
    <w:rsid w:val="00AA3DBC"/>
    <w:rsid w:val="00AA7CF3"/>
    <w:rsid w:val="00AB0C6A"/>
    <w:rsid w:val="00AC122C"/>
    <w:rsid w:val="00AD59D2"/>
    <w:rsid w:val="00AF48D4"/>
    <w:rsid w:val="00B00C3E"/>
    <w:rsid w:val="00B161E2"/>
    <w:rsid w:val="00B21E9F"/>
    <w:rsid w:val="00B35158"/>
    <w:rsid w:val="00B5457C"/>
    <w:rsid w:val="00B548C4"/>
    <w:rsid w:val="00B64DC7"/>
    <w:rsid w:val="00B64EF7"/>
    <w:rsid w:val="00B75546"/>
    <w:rsid w:val="00B91911"/>
    <w:rsid w:val="00BD76D0"/>
    <w:rsid w:val="00BF67EE"/>
    <w:rsid w:val="00C0025E"/>
    <w:rsid w:val="00C016F6"/>
    <w:rsid w:val="00C608CB"/>
    <w:rsid w:val="00C7288E"/>
    <w:rsid w:val="00C75944"/>
    <w:rsid w:val="00C93979"/>
    <w:rsid w:val="00CA55D8"/>
    <w:rsid w:val="00CA7E9F"/>
    <w:rsid w:val="00CB185B"/>
    <w:rsid w:val="00CC52F3"/>
    <w:rsid w:val="00D3267F"/>
    <w:rsid w:val="00D3416F"/>
    <w:rsid w:val="00D44E48"/>
    <w:rsid w:val="00D44F71"/>
    <w:rsid w:val="00D53E11"/>
    <w:rsid w:val="00D64C96"/>
    <w:rsid w:val="00D8453F"/>
    <w:rsid w:val="00DA3B17"/>
    <w:rsid w:val="00DD2D06"/>
    <w:rsid w:val="00DD5ACD"/>
    <w:rsid w:val="00DD64A8"/>
    <w:rsid w:val="00E16764"/>
    <w:rsid w:val="00E37680"/>
    <w:rsid w:val="00E55BC8"/>
    <w:rsid w:val="00E61030"/>
    <w:rsid w:val="00E62056"/>
    <w:rsid w:val="00E702EF"/>
    <w:rsid w:val="00E713E8"/>
    <w:rsid w:val="00EB6ECC"/>
    <w:rsid w:val="00ED4554"/>
    <w:rsid w:val="00F03679"/>
    <w:rsid w:val="00F061C0"/>
    <w:rsid w:val="00F34A7B"/>
    <w:rsid w:val="00F42075"/>
    <w:rsid w:val="00F57F5C"/>
    <w:rsid w:val="00F72B64"/>
    <w:rsid w:val="00F81F3B"/>
    <w:rsid w:val="00F839C5"/>
    <w:rsid w:val="00FB23BC"/>
    <w:rsid w:val="00FC1F6E"/>
    <w:rsid w:val="00FC6B02"/>
    <w:rsid w:val="00FD07FA"/>
    <w:rsid w:val="00FD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D4"/>
  </w:style>
  <w:style w:type="paragraph" w:styleId="Footer">
    <w:name w:val="footer"/>
    <w:basedOn w:val="Normal"/>
    <w:link w:val="Footer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D4"/>
  </w:style>
  <w:style w:type="character" w:styleId="FollowedHyperlink">
    <w:name w:val="FollowedHyperlink"/>
    <w:basedOn w:val="DefaultParagraphFont"/>
    <w:uiPriority w:val="99"/>
    <w:semiHidden/>
    <w:unhideWhenUsed/>
    <w:rsid w:val="0073604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2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468067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7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1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53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80920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8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93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2528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9239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262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150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90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6424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807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61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7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8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8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04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8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25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350649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99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71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90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2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731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9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572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903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724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1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521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655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64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517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5043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24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362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588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5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50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683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4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7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3193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5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0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4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56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55184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600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33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1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141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97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274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970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6051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4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2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1349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5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0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4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833990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9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5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35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81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632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11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thyasai.org.br/palavras-de-sathya-s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C051-FD97-4BEC-A1EC-244991C6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Fernanda Medeiros</cp:lastModifiedBy>
  <cp:revision>35</cp:revision>
  <dcterms:created xsi:type="dcterms:W3CDTF">2018-12-25T01:32:00Z</dcterms:created>
  <dcterms:modified xsi:type="dcterms:W3CDTF">2020-02-15T16:42:00Z</dcterms:modified>
</cp:coreProperties>
</file>